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5B" w:rsidRPr="00C231BE" w:rsidRDefault="00D4065B" w:rsidP="00C231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C231B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Муниципальное бюджетное дошкольное образовательное учреждение детский сад «Елочка» с</w:t>
      </w:r>
      <w:proofErr w:type="gramStart"/>
      <w:r w:rsidRPr="00C231B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.У</w:t>
      </w:r>
      <w:proofErr w:type="gramEnd"/>
      <w:r w:rsidRPr="00C231B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сть-Калманка</w:t>
      </w:r>
    </w:p>
    <w:p w:rsidR="00D4065B" w:rsidRPr="00D4065B" w:rsidRDefault="00D4065B" w:rsidP="00D4065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4065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План мероприятий посвященный</w:t>
      </w:r>
    </w:p>
    <w:p w:rsidR="00D4065B" w:rsidRPr="00D4065B" w:rsidRDefault="00D4065B" w:rsidP="00D40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4065B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месячнику  военно-патриотической работы</w:t>
      </w:r>
    </w:p>
    <w:p w:rsidR="00000000" w:rsidRDefault="00C231BE">
      <w:pPr>
        <w:rPr>
          <w:b/>
        </w:rPr>
      </w:pPr>
    </w:p>
    <w:p w:rsidR="00D4065B" w:rsidRDefault="00D4065B" w:rsidP="0099418A">
      <w:pPr>
        <w:jc w:val="right"/>
        <w:rPr>
          <w:b/>
        </w:rPr>
      </w:pPr>
    </w:p>
    <w:tbl>
      <w:tblPr>
        <w:tblStyle w:val="a3"/>
        <w:tblW w:w="0" w:type="auto"/>
        <w:tblLook w:val="04A0"/>
      </w:tblPr>
      <w:tblGrid>
        <w:gridCol w:w="552"/>
        <w:gridCol w:w="3276"/>
        <w:gridCol w:w="1914"/>
        <w:gridCol w:w="1914"/>
        <w:gridCol w:w="1915"/>
      </w:tblGrid>
      <w:tr w:rsidR="00A87DA5" w:rsidTr="00014458">
        <w:tc>
          <w:tcPr>
            <w:tcW w:w="552" w:type="dxa"/>
            <w:tcBorders>
              <w:right w:val="single" w:sz="4" w:space="0" w:color="auto"/>
            </w:tcBorders>
          </w:tcPr>
          <w:p w:rsidR="00A87DA5" w:rsidRPr="00A87DA5" w:rsidRDefault="00A87DA5">
            <w:pPr>
              <w:rPr>
                <w:rFonts w:ascii="Times New Roman" w:hAnsi="Times New Roman" w:cs="Times New Roman"/>
                <w:b/>
              </w:rPr>
            </w:pPr>
            <w:r w:rsidRPr="00A87DA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87DA5">
              <w:rPr>
                <w:rFonts w:ascii="Times New Roman" w:hAnsi="Times New Roman" w:cs="Times New Roman"/>
              </w:rPr>
              <w:t>п\</w:t>
            </w:r>
            <w:proofErr w:type="gramStart"/>
            <w:r w:rsidRPr="00A87D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A87DA5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14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87DA5" w:rsidTr="001C526A">
        <w:tc>
          <w:tcPr>
            <w:tcW w:w="552" w:type="dxa"/>
            <w:tcBorders>
              <w:right w:val="single" w:sz="4" w:space="0" w:color="auto"/>
            </w:tcBorders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A87DA5" w:rsidRDefault="00A87DA5" w:rsidP="00A87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87D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Газета «Вестник дошколят»</w:t>
            </w:r>
          </w:p>
          <w:p w:rsidR="00A87DA5" w:rsidRPr="00A87DA5" w:rsidRDefault="00A87DA5" w:rsidP="00A87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87D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«Дни воинской славы»</w:t>
            </w:r>
          </w:p>
          <w:p w:rsidR="00A87DA5" w:rsidRPr="00A87DA5" w:rsidRDefault="00A87DA5" w:rsidP="00A87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87DA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«Подвиг наших солдат»</w:t>
            </w:r>
          </w:p>
          <w:p w:rsidR="00A87DA5" w:rsidRDefault="00A87DA5">
            <w:pPr>
              <w:rPr>
                <w:b/>
              </w:rPr>
            </w:pPr>
          </w:p>
        </w:tc>
        <w:tc>
          <w:tcPr>
            <w:tcW w:w="1914" w:type="dxa"/>
          </w:tcPr>
          <w:p w:rsidR="00A87DA5" w:rsidRDefault="00A87DA5">
            <w:pPr>
              <w:rPr>
                <w:b/>
              </w:rPr>
            </w:pPr>
          </w:p>
        </w:tc>
        <w:tc>
          <w:tcPr>
            <w:tcW w:w="1914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До 15.02.24г</w:t>
            </w:r>
          </w:p>
        </w:tc>
        <w:tc>
          <w:tcPr>
            <w:tcW w:w="1915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87DA5" w:rsidTr="009D65FC">
        <w:tc>
          <w:tcPr>
            <w:tcW w:w="552" w:type="dxa"/>
            <w:tcBorders>
              <w:right w:val="single" w:sz="4" w:space="0" w:color="auto"/>
            </w:tcBorders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A87DA5" w:rsidRDefault="00A87DA5" w:rsidP="00A87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7DA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«Они защищали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 защищают </w:t>
            </w:r>
            <w:r w:rsidRPr="00A87DA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нашу РОДИНУ»</w:t>
            </w:r>
          </w:p>
          <w:p w:rsidR="00A87DA5" w:rsidRPr="00A87DA5" w:rsidRDefault="00A87DA5" w:rsidP="00A87D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A87DA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«Загляните в семейный альбом»</w:t>
            </w:r>
          </w:p>
          <w:p w:rsidR="00A87DA5" w:rsidRDefault="00A87DA5">
            <w:pPr>
              <w:rPr>
                <w:b/>
              </w:rPr>
            </w:pPr>
          </w:p>
        </w:tc>
        <w:tc>
          <w:tcPr>
            <w:tcW w:w="1914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Фотовыставка в ДОУ</w:t>
            </w:r>
          </w:p>
        </w:tc>
        <w:tc>
          <w:tcPr>
            <w:tcW w:w="1914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До 23.02.2024г</w:t>
            </w:r>
          </w:p>
        </w:tc>
        <w:tc>
          <w:tcPr>
            <w:tcW w:w="1915" w:type="dxa"/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87DA5" w:rsidTr="005255CF">
        <w:tc>
          <w:tcPr>
            <w:tcW w:w="552" w:type="dxa"/>
            <w:tcBorders>
              <w:right w:val="single" w:sz="4" w:space="0" w:color="auto"/>
            </w:tcBorders>
          </w:tcPr>
          <w:p w:rsidR="00A87DA5" w:rsidRPr="00A87DA5" w:rsidRDefault="00A8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892A88" w:rsidRDefault="0089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Times New Roman" w:hAnsi="Times New Roman" w:cs="Times New Roman"/>
                <w:sz w:val="24"/>
                <w:szCs w:val="24"/>
              </w:rPr>
              <w:t>Конкурс стихов «Славным воинам всех времен посвящается…»</w:t>
            </w:r>
          </w:p>
        </w:tc>
        <w:tc>
          <w:tcPr>
            <w:tcW w:w="1914" w:type="dxa"/>
          </w:tcPr>
          <w:p w:rsidR="00A87DA5" w:rsidRPr="00892A88" w:rsidRDefault="0089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Times New Roman" w:hAnsi="Times New Roman" w:cs="Times New Roman"/>
                <w:sz w:val="24"/>
                <w:szCs w:val="24"/>
              </w:rPr>
              <w:t>Номинация выразительное чтение</w:t>
            </w:r>
          </w:p>
        </w:tc>
        <w:tc>
          <w:tcPr>
            <w:tcW w:w="1914" w:type="dxa"/>
          </w:tcPr>
          <w:p w:rsidR="00A87DA5" w:rsidRPr="00F84A46" w:rsidRDefault="0089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915" w:type="dxa"/>
          </w:tcPr>
          <w:p w:rsidR="00892A88" w:rsidRPr="00892A88" w:rsidRDefault="0089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A8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групп,  </w:t>
            </w:r>
            <w:proofErr w:type="gramStart"/>
            <w:r w:rsidRPr="00892A88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</w:p>
          <w:p w:rsidR="00A87DA5" w:rsidRDefault="00892A88">
            <w:pPr>
              <w:rPr>
                <w:b/>
              </w:rPr>
            </w:pPr>
            <w:r w:rsidRPr="00892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b/>
              </w:rPr>
              <w:t xml:space="preserve"> </w:t>
            </w:r>
          </w:p>
        </w:tc>
      </w:tr>
      <w:tr w:rsidR="00A87DA5" w:rsidTr="00476E8B">
        <w:tc>
          <w:tcPr>
            <w:tcW w:w="552" w:type="dxa"/>
            <w:tcBorders>
              <w:right w:val="single" w:sz="4" w:space="0" w:color="auto"/>
            </w:tcBorders>
          </w:tcPr>
          <w:p w:rsidR="00A87DA5" w:rsidRPr="00F84A46" w:rsidRDefault="0089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F84A46" w:rsidRDefault="00F84A46" w:rsidP="0099418A">
            <w:pPr>
              <w:tabs>
                <w:tab w:val="center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военной тематики </w:t>
            </w:r>
          </w:p>
        </w:tc>
        <w:tc>
          <w:tcPr>
            <w:tcW w:w="1914" w:type="dxa"/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В свободное время</w:t>
            </w:r>
          </w:p>
        </w:tc>
        <w:tc>
          <w:tcPr>
            <w:tcW w:w="1914" w:type="dxa"/>
          </w:tcPr>
          <w:p w:rsidR="00A87DA5" w:rsidRDefault="00F84A46">
            <w:pPr>
              <w:rPr>
                <w:b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15" w:type="dxa"/>
          </w:tcPr>
          <w:p w:rsidR="00A87DA5" w:rsidRDefault="00F84A46">
            <w:pPr>
              <w:rPr>
                <w:b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87DA5" w:rsidTr="00F75442">
        <w:tc>
          <w:tcPr>
            <w:tcW w:w="552" w:type="dxa"/>
            <w:tcBorders>
              <w:righ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Письмо солдату</w:t>
            </w:r>
          </w:p>
        </w:tc>
        <w:tc>
          <w:tcPr>
            <w:tcW w:w="1914" w:type="dxa"/>
          </w:tcPr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Организация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поздравлений </w:t>
            </w:r>
            <w:proofErr w:type="gramStart"/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</w:t>
            </w:r>
            <w:proofErr w:type="gramEnd"/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имени детей воинам,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несущим</w:t>
            </w:r>
            <w:proofErr w:type="gramEnd"/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службу в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настоящее время.</w:t>
            </w:r>
          </w:p>
          <w:p w:rsidR="00A87DA5" w:rsidRPr="00F84A46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87DA5" w:rsidRDefault="00F84A46">
            <w:pPr>
              <w:rPr>
                <w:b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915" w:type="dxa"/>
          </w:tcPr>
          <w:p w:rsidR="00F84A46" w:rsidRPr="00A87DA5" w:rsidRDefault="00F84A46" w:rsidP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A87DA5" w:rsidRDefault="00F84A46" w:rsidP="00F84A46">
            <w:pPr>
              <w:rPr>
                <w:b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87DA5" w:rsidTr="00981993">
        <w:tc>
          <w:tcPr>
            <w:tcW w:w="552" w:type="dxa"/>
            <w:tcBorders>
              <w:righ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Эстафеты</w:t>
            </w:r>
          </w:p>
        </w:tc>
        <w:tc>
          <w:tcPr>
            <w:tcW w:w="1914" w:type="dxa"/>
          </w:tcPr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-«Найди дорогу»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(полоса препятствий),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«Спаси бойца»,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«Переправа»,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«Построй крепость»,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«Метание гранат»,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proofErr w:type="spellStart"/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Перетягивание</w:t>
            </w:r>
            <w:proofErr w:type="spellEnd"/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84A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каната», «Переправа»,</w:t>
            </w:r>
          </w:p>
          <w:p w:rsidR="00F84A46" w:rsidRPr="00F84A46" w:rsidRDefault="00F84A46" w:rsidP="00F84A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 </w:t>
            </w:r>
          </w:p>
          <w:p w:rsidR="00A87DA5" w:rsidRPr="00F84A46" w:rsidRDefault="00A8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С12.02.по 21 .02.</w:t>
            </w:r>
          </w:p>
        </w:tc>
        <w:tc>
          <w:tcPr>
            <w:tcW w:w="1915" w:type="dxa"/>
          </w:tcPr>
          <w:p w:rsidR="00F84A46" w:rsidRPr="00F84A46" w:rsidRDefault="00F84A46" w:rsidP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групп,  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</w:p>
          <w:p w:rsidR="00A87DA5" w:rsidRPr="00F84A46" w:rsidRDefault="00F84A46" w:rsidP="00F8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7DA5" w:rsidTr="000F621B">
        <w:tc>
          <w:tcPr>
            <w:tcW w:w="552" w:type="dxa"/>
            <w:tcBorders>
              <w:righ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</w:rPr>
            </w:pPr>
            <w:r w:rsidRPr="00F84A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Изготовление памятных сувениров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поделок ,для пап, дедушек и солдат.</w:t>
            </w:r>
          </w:p>
        </w:tc>
        <w:tc>
          <w:tcPr>
            <w:tcW w:w="1914" w:type="dxa"/>
          </w:tcPr>
          <w:p w:rsidR="00A87DA5" w:rsidRPr="00F84A46" w:rsidRDefault="00F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914" w:type="dxa"/>
          </w:tcPr>
          <w:p w:rsidR="00A87DA5" w:rsidRPr="00F84A46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84A46" w:rsidRPr="00F84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F84A46" w:rsidRPr="00F84A46">
              <w:rPr>
                <w:rFonts w:ascii="Times New Roman" w:hAnsi="Times New Roman" w:cs="Times New Roman"/>
                <w:sz w:val="24"/>
                <w:szCs w:val="24"/>
              </w:rPr>
              <w:t>-15.02</w:t>
            </w:r>
          </w:p>
        </w:tc>
        <w:tc>
          <w:tcPr>
            <w:tcW w:w="1915" w:type="dxa"/>
          </w:tcPr>
          <w:p w:rsidR="00A87DA5" w:rsidRPr="00F84A46" w:rsidRDefault="00F84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8541EA" w:rsidTr="00D117FD">
        <w:tc>
          <w:tcPr>
            <w:tcW w:w="552" w:type="dxa"/>
            <w:tcBorders>
              <w:right w:val="single" w:sz="4" w:space="0" w:color="auto"/>
            </w:tcBorders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«А когда мы подрастем</w:t>
            </w:r>
            <w:proofErr w:type="gramStart"/>
            <w:r w:rsidRPr="008541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тоже в армию пойдем»</w:t>
            </w:r>
          </w:p>
        </w:tc>
        <w:tc>
          <w:tcPr>
            <w:tcW w:w="1914" w:type="dxa"/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914" w:type="dxa"/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21.02.24г.</w:t>
            </w:r>
          </w:p>
        </w:tc>
        <w:tc>
          <w:tcPr>
            <w:tcW w:w="1915" w:type="dxa"/>
          </w:tcPr>
          <w:p w:rsidR="008541EA" w:rsidRPr="00F84A46" w:rsidRDefault="008541EA" w:rsidP="00EE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групп,  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</w:p>
          <w:p w:rsidR="008541EA" w:rsidRPr="00F84A46" w:rsidRDefault="008541EA" w:rsidP="00EE7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41EA" w:rsidTr="008541EA">
        <w:trPr>
          <w:trHeight w:val="3303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</w:tcPr>
          <w:p w:rsidR="008541EA" w:rsidRPr="008541EA" w:rsidRDefault="00854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Подвижные игры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«Чья команда больше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назовет родов войск», 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«Моряки», «Врач и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медсестра»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«Юные пожарные»,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«МЧС. Спасатели»</w:t>
            </w:r>
          </w:p>
          <w:p w:rsidR="008541EA" w:rsidRPr="008541EA" w:rsidRDefault="008541EA" w:rsidP="008541E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E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«Спасатели»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8541EA" w:rsidRPr="008541EA" w:rsidRDefault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EA">
              <w:rPr>
                <w:rFonts w:ascii="Times New Roman" w:hAnsi="Times New Roman" w:cs="Times New Roman"/>
                <w:sz w:val="24"/>
                <w:szCs w:val="24"/>
              </w:rPr>
              <w:t>16.02.24г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8541EA" w:rsidRPr="00F84A46" w:rsidRDefault="008541EA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групп,  </w:t>
            </w:r>
            <w:proofErr w:type="gramStart"/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</w:p>
          <w:p w:rsidR="008541EA" w:rsidRDefault="008541EA" w:rsidP="008541EA">
            <w:pPr>
              <w:rPr>
                <w:b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541EA" w:rsidTr="00C231BE">
        <w:trPr>
          <w:trHeight w:val="58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EA" w:rsidRPr="008541EA" w:rsidRDefault="008541EA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1EA" w:rsidRDefault="008541EA" w:rsidP="008541E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Выставка литературы </w:t>
            </w:r>
          </w:p>
          <w:p w:rsidR="00C231BE" w:rsidRPr="008541EA" w:rsidRDefault="00C231BE" w:rsidP="008541E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41EA" w:rsidRPr="008541EA" w:rsidRDefault="00C231BE" w:rsidP="008541E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«Когда была война»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8541EA" w:rsidRPr="008541EA" w:rsidRDefault="00C231BE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19.02.24г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8541EA" w:rsidRPr="00F84A46" w:rsidRDefault="00C231BE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87DA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C231BE" w:rsidTr="008541EA">
        <w:trPr>
          <w:trHeight w:val="233"/>
        </w:trPr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</w:tcPr>
          <w:p w:rsidR="00C231BE" w:rsidRDefault="00C231BE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</w:tcPr>
          <w:p w:rsidR="00C231BE" w:rsidRDefault="00C231BE" w:rsidP="008541E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Песни победы 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231BE" w:rsidRDefault="00C231BE" w:rsidP="008541E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Прослушивание песен о войне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C231BE" w:rsidRDefault="00C231BE" w:rsidP="00854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19.02.24г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231BE" w:rsidRPr="00F84A46" w:rsidRDefault="00C231BE" w:rsidP="00C2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</w:p>
          <w:p w:rsidR="00C231BE" w:rsidRPr="00A87DA5" w:rsidRDefault="00C231BE" w:rsidP="00C2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A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4065B" w:rsidRDefault="00D4065B">
      <w:pPr>
        <w:rPr>
          <w:b/>
        </w:rPr>
      </w:pPr>
    </w:p>
    <w:p w:rsidR="00C231BE" w:rsidRDefault="00C231BE">
      <w:pPr>
        <w:rPr>
          <w:b/>
        </w:rPr>
      </w:pPr>
    </w:p>
    <w:p w:rsidR="00C231BE" w:rsidRDefault="00C231BE">
      <w:pPr>
        <w:rPr>
          <w:b/>
        </w:rPr>
      </w:pPr>
    </w:p>
    <w:p w:rsidR="00C231BE" w:rsidRPr="00D4065B" w:rsidRDefault="00C231BE">
      <w:pPr>
        <w:rPr>
          <w:b/>
        </w:rPr>
      </w:pPr>
    </w:p>
    <w:sectPr w:rsidR="00C231BE" w:rsidRPr="00D4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D4065B"/>
    <w:rsid w:val="008541EA"/>
    <w:rsid w:val="00892A88"/>
    <w:rsid w:val="0099418A"/>
    <w:rsid w:val="00A87DA5"/>
    <w:rsid w:val="00C231BE"/>
    <w:rsid w:val="00D4065B"/>
    <w:rsid w:val="00F8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2024-01-17T04:36:00Z</dcterms:created>
  <dcterms:modified xsi:type="dcterms:W3CDTF">2024-01-17T07:01:00Z</dcterms:modified>
</cp:coreProperties>
</file>